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35380" w14:textId="77777777"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Հավելված N 3</w:t>
      </w:r>
    </w:p>
    <w:p w14:paraId="66D35381" w14:textId="77777777"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ՀՀ ֆ</w:t>
      </w:r>
      <w:r w:rsidR="005403DC" w:rsidRPr="00321077">
        <w:rPr>
          <w:rFonts w:ascii="Sylfaen" w:hAnsi="Sylfaen" w:cs="Sylfaen"/>
          <w:sz w:val="22"/>
          <w:szCs w:val="22"/>
        </w:rPr>
        <w:t>ինանսների նախարարի 2017 թվականի</w:t>
      </w:r>
    </w:p>
    <w:p w14:paraId="66D35382" w14:textId="77777777" w:rsidR="00D16030" w:rsidRPr="00321077" w:rsidRDefault="00B73EF5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 xml:space="preserve">մայիսի </w:t>
      </w:r>
      <w:r w:rsidR="00EE7906" w:rsidRPr="00321077">
        <w:rPr>
          <w:rFonts w:ascii="Sylfaen" w:hAnsi="Sylfaen" w:cs="Sylfaen"/>
          <w:sz w:val="22"/>
          <w:szCs w:val="22"/>
        </w:rPr>
        <w:t>30</w:t>
      </w:r>
      <w:r w:rsidRPr="00321077">
        <w:rPr>
          <w:rFonts w:ascii="Sylfaen" w:hAnsi="Sylfaen" w:cs="Sylfaen"/>
          <w:sz w:val="22"/>
          <w:szCs w:val="22"/>
        </w:rPr>
        <w:t xml:space="preserve">-ի N </w:t>
      </w:r>
      <w:r w:rsidR="00EE7906" w:rsidRPr="00321077">
        <w:rPr>
          <w:rFonts w:ascii="Sylfaen" w:hAnsi="Sylfaen" w:cs="Sylfaen"/>
          <w:sz w:val="22"/>
          <w:szCs w:val="22"/>
        </w:rPr>
        <w:t>265</w:t>
      </w:r>
      <w:r w:rsidRPr="00321077">
        <w:rPr>
          <w:rFonts w:ascii="Sylfaen" w:hAnsi="Sylfaen" w:cs="Sylfaen"/>
          <w:sz w:val="22"/>
          <w:szCs w:val="22"/>
        </w:rPr>
        <w:t>-Ա  հրամանի</w:t>
      </w:r>
    </w:p>
    <w:p w14:paraId="66D35383" w14:textId="77777777" w:rsidR="00AF0777" w:rsidRPr="00321077" w:rsidRDefault="00AF0777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</w:p>
    <w:p w14:paraId="66D35384" w14:textId="77777777" w:rsidR="00D16030" w:rsidRPr="00321077" w:rsidRDefault="00D16030" w:rsidP="005403DC">
      <w:pPr>
        <w:pStyle w:val="BodyTextIndent"/>
        <w:ind w:firstLine="0"/>
        <w:contextualSpacing/>
        <w:jc w:val="right"/>
        <w:rPr>
          <w:rFonts w:ascii="Sylfaen" w:hAnsi="Sylfaen"/>
          <w:sz w:val="22"/>
          <w:szCs w:val="22"/>
        </w:rPr>
      </w:pPr>
    </w:p>
    <w:p w14:paraId="66D35385" w14:textId="77777777" w:rsidR="00807815" w:rsidRPr="00321077" w:rsidRDefault="00807815" w:rsidP="005403DC">
      <w:pPr>
        <w:pStyle w:val="BodyTextIndent"/>
        <w:ind w:firstLine="0"/>
        <w:contextualSpacing/>
        <w:jc w:val="right"/>
        <w:rPr>
          <w:rFonts w:ascii="Sylfaen" w:hAnsi="Sylfaen" w:cs="Sylfaen"/>
          <w:sz w:val="22"/>
          <w:szCs w:val="22"/>
          <w:u w:val="single"/>
          <w:lang w:val="af-ZA"/>
        </w:rPr>
      </w:pPr>
      <w:r w:rsidRPr="00321077">
        <w:rPr>
          <w:rFonts w:ascii="Sylfaen" w:hAnsi="Sylfaen" w:cs="Sylfaen"/>
          <w:sz w:val="22"/>
          <w:szCs w:val="22"/>
          <w:u w:val="single"/>
        </w:rPr>
        <w:t>Օրինակելի</w:t>
      </w:r>
      <w:r w:rsidRPr="00321077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u w:val="single"/>
        </w:rPr>
        <w:t>ձև</w:t>
      </w:r>
    </w:p>
    <w:p w14:paraId="66D35386" w14:textId="77777777" w:rsidR="00807815" w:rsidRPr="00321077" w:rsidRDefault="00807815" w:rsidP="005403DC">
      <w:pPr>
        <w:spacing w:after="240"/>
        <w:contextualSpacing/>
        <w:jc w:val="right"/>
        <w:rPr>
          <w:rFonts w:ascii="Sylfaen" w:hAnsi="Sylfaen"/>
          <w:sz w:val="22"/>
          <w:szCs w:val="22"/>
          <w:lang w:val="af-ZA"/>
        </w:rPr>
      </w:pPr>
    </w:p>
    <w:p w14:paraId="66D35387" w14:textId="77777777"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14:paraId="66D35388" w14:textId="77777777"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/>
          <w:b/>
          <w:sz w:val="22"/>
          <w:szCs w:val="22"/>
          <w:lang w:val="af-ZA"/>
        </w:rPr>
        <w:t xml:space="preserve">կնքված պայմանագրում 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 xml:space="preserve">կատարված </w:t>
      </w:r>
      <w:r w:rsidRPr="00321077">
        <w:rPr>
          <w:rFonts w:ascii="Sylfaen" w:hAnsi="Sylfaen"/>
          <w:b/>
          <w:sz w:val="22"/>
          <w:szCs w:val="22"/>
          <w:lang w:val="af-ZA"/>
        </w:rPr>
        <w:t>փոփոխություններ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>ի</w:t>
      </w:r>
      <w:r w:rsidRPr="00321077">
        <w:rPr>
          <w:rFonts w:ascii="Sylfaen" w:hAnsi="Sylfaen"/>
          <w:b/>
          <w:sz w:val="22"/>
          <w:szCs w:val="22"/>
          <w:lang w:val="af-ZA"/>
        </w:rPr>
        <w:t xml:space="preserve"> մասին </w:t>
      </w:r>
    </w:p>
    <w:p w14:paraId="66D35389" w14:textId="77777777" w:rsidR="00D16030" w:rsidRPr="00321077" w:rsidRDefault="00D16030" w:rsidP="002F5FF7">
      <w:pPr>
        <w:spacing w:after="240"/>
        <w:ind w:firstLine="709"/>
        <w:contextualSpacing/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66D3538A" w14:textId="1D895C64" w:rsidR="008F0C47" w:rsidRPr="00321077" w:rsidRDefault="00F01C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F01C77">
        <w:rPr>
          <w:rFonts w:ascii="Sylfaen" w:hAnsi="Sylfaen" w:cs="Sylfaen"/>
          <w:sz w:val="22"/>
          <w:szCs w:val="22"/>
          <w:lang w:val="af-ZA"/>
        </w:rPr>
        <w:t>«Երևանի Հ 157 հիմնական դպրոց» ՊՈԱԿ</w:t>
      </w:r>
      <w:r>
        <w:rPr>
          <w:rFonts w:ascii="Sylfaen" w:hAnsi="Sylfaen" w:cs="Sylfaen"/>
          <w:sz w:val="22"/>
          <w:szCs w:val="22"/>
          <w:lang w:val="af-ZA"/>
        </w:rPr>
        <w:t>-</w:t>
      </w:r>
      <w:r>
        <w:rPr>
          <w:rFonts w:ascii="Sylfaen" w:hAnsi="Sylfaen" w:cs="Sylfaen"/>
          <w:sz w:val="22"/>
          <w:szCs w:val="22"/>
          <w:lang w:val="hy-AM"/>
        </w:rPr>
        <w:t>ը</w:t>
      </w:r>
      <w:r w:rsidRPr="00F01C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ստորև ներկայացնում է իր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կարիքների համար </w:t>
      </w:r>
      <w:r>
        <w:rPr>
          <w:rFonts w:ascii="Sylfaen" w:hAnsi="Sylfaen" w:cs="Sylfaen"/>
          <w:sz w:val="22"/>
          <w:szCs w:val="22"/>
          <w:lang w:val="hy-AM"/>
        </w:rPr>
        <w:t>տրանսպորտային փոխադրման ծառայություններ</w:t>
      </w:r>
      <w:r w:rsidR="00A678AC">
        <w:rPr>
          <w:rFonts w:ascii="Sylfaen" w:hAnsi="Sylfaen" w:cs="Sylfaen"/>
          <w:sz w:val="22"/>
          <w:szCs w:val="22"/>
          <w:lang w:val="hy-AM"/>
        </w:rPr>
        <w:t>ի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ձեռքբերման նպատակով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կազմակերպված </w:t>
      </w:r>
      <w:r w:rsidR="0048316A">
        <w:rPr>
          <w:rFonts w:ascii="Sylfaen" w:hAnsi="Sylfaen" w:cs="Sylfaen"/>
          <w:sz w:val="22"/>
          <w:szCs w:val="22"/>
          <w:lang w:val="af-ZA"/>
        </w:rPr>
        <w:t>ԳՀ-ԾՁԲ-157Դ-20/01</w:t>
      </w:r>
      <w:r w:rsidR="00905CEB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ծածկագրով գնման ընթացակարգի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արդյունքում </w:t>
      </w:r>
      <w:r w:rsidR="0048316A">
        <w:rPr>
          <w:rFonts w:ascii="Sylfaen" w:hAnsi="Sylfaen" w:cs="Sylfaen"/>
          <w:sz w:val="22"/>
          <w:szCs w:val="22"/>
          <w:lang w:val="hy-AM"/>
        </w:rPr>
        <w:t>05.02.2020</w:t>
      </w:r>
      <w:r w:rsidR="00905CEB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429BD" w:rsidRPr="00321077">
        <w:rPr>
          <w:rFonts w:ascii="Sylfaen" w:hAnsi="Sylfaen" w:cs="Sylfaen"/>
          <w:sz w:val="22"/>
          <w:szCs w:val="22"/>
          <w:lang w:val="af-ZA"/>
        </w:rPr>
        <w:t>թ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>-ին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կնքված N </w:t>
      </w:r>
      <w:r w:rsidR="0048316A">
        <w:rPr>
          <w:rFonts w:ascii="Sylfaen" w:hAnsi="Sylfaen" w:cs="Sylfaen"/>
          <w:sz w:val="22"/>
          <w:szCs w:val="22"/>
          <w:lang w:val="af-ZA"/>
        </w:rPr>
        <w:t>ԳՀ-ԾՁԲ-157Դ-20/01</w:t>
      </w:r>
      <w:r w:rsidR="00905CEB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պայմանագրում</w:t>
      </w:r>
      <w:r w:rsidR="003C0AE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31596">
        <w:rPr>
          <w:rFonts w:ascii="Sylfaen" w:hAnsi="Sylfaen" w:cs="Sylfaen"/>
          <w:sz w:val="22"/>
          <w:szCs w:val="22"/>
          <w:lang w:val="hy-AM"/>
        </w:rPr>
        <w:t>07.04</w:t>
      </w:r>
      <w:r w:rsidR="00905CEB" w:rsidRPr="00321077">
        <w:rPr>
          <w:rFonts w:ascii="Sylfaen" w:hAnsi="Sylfaen" w:cs="Sylfaen"/>
          <w:sz w:val="22"/>
          <w:szCs w:val="22"/>
          <w:lang w:val="af-ZA"/>
        </w:rPr>
        <w:t xml:space="preserve">.2020 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>թ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-ին կատարված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համառոտ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տեղեկատվությունը և կատարված փոփոխությունը </w:t>
      </w:r>
      <w:r w:rsidR="003C0AE0">
        <w:rPr>
          <w:rFonts w:ascii="Sylfaen" w:hAnsi="Sylfaen" w:cs="Sylfaen"/>
          <w:sz w:val="22"/>
          <w:szCs w:val="22"/>
          <w:lang w:val="af-ZA"/>
        </w:rPr>
        <w:t>արձանագրող,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երկկողմ հաստատված</w:t>
      </w:r>
      <w:r w:rsidR="003C0AE0">
        <w:rPr>
          <w:rFonts w:ascii="Sylfaen" w:hAnsi="Sylfaen" w:cs="Sylfaen"/>
          <w:sz w:val="22"/>
          <w:szCs w:val="22"/>
          <w:lang w:val="af-ZA"/>
        </w:rPr>
        <w:t>,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փաստաթղթի պատճենը։</w:t>
      </w:r>
    </w:p>
    <w:p w14:paraId="66D3538B" w14:textId="77777777" w:rsidR="00F429BD" w:rsidRPr="00321077" w:rsidRDefault="00F429BD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66D3538C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321077">
        <w:rPr>
          <w:rFonts w:ascii="Sylfaen" w:hAnsi="Sylfaen" w:cs="Sylfaen"/>
          <w:sz w:val="22"/>
          <w:szCs w:val="22"/>
          <w:lang w:val="af-ZA"/>
        </w:rPr>
        <w:t>պատճառ</w:t>
      </w:r>
      <w:r w:rsidRPr="00321077">
        <w:rPr>
          <w:rFonts w:ascii="Sylfaen" w:hAnsi="Sylfaen"/>
          <w:sz w:val="22"/>
          <w:szCs w:val="22"/>
          <w:lang w:val="af-ZA"/>
        </w:rPr>
        <w:t xml:space="preserve"> N 1 </w:t>
      </w:r>
    </w:p>
    <w:p w14:paraId="66D3538D" w14:textId="76A5BB80" w:rsidR="0092396B" w:rsidRPr="00321077" w:rsidRDefault="00683592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hy-AM"/>
        </w:rPr>
        <w:t>Արտակարգ դրության պատճառով հնարավոր չէր ծառայությունները մատուցել ամբողջությամբ</w:t>
      </w:r>
      <w:r w:rsidR="00905CEB" w:rsidRPr="00321077">
        <w:rPr>
          <w:rFonts w:ascii="Sylfaen" w:hAnsi="Sylfaen"/>
          <w:sz w:val="22"/>
          <w:szCs w:val="22"/>
          <w:lang w:val="af-ZA"/>
        </w:rPr>
        <w:t>:</w:t>
      </w:r>
    </w:p>
    <w:p w14:paraId="66D3538E" w14:textId="77777777"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66D3538F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66D35390" w14:textId="6ABEC601" w:rsidR="0092396B" w:rsidRPr="00321077" w:rsidRDefault="00D64499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2020 թ-ի մարտ </w:t>
      </w:r>
      <w:r w:rsidR="00101803">
        <w:rPr>
          <w:rFonts w:ascii="Sylfaen" w:hAnsi="Sylfaen" w:cs="Sylfaen"/>
          <w:sz w:val="22"/>
          <w:szCs w:val="22"/>
          <w:lang w:val="hy-AM"/>
        </w:rPr>
        <w:t xml:space="preserve">ամսվա համար ծառայությունների մատուցման </w:t>
      </w:r>
      <w:r w:rsidR="00C871A9">
        <w:rPr>
          <w:rFonts w:ascii="Sylfaen" w:hAnsi="Sylfaen" w:cs="Sylfaen"/>
          <w:sz w:val="22"/>
          <w:szCs w:val="22"/>
          <w:lang w:val="hy-AM"/>
        </w:rPr>
        <w:t xml:space="preserve">ժամկետը սահմանել </w:t>
      </w:r>
      <w:r w:rsidR="006041C8">
        <w:rPr>
          <w:rFonts w:ascii="Sylfaen" w:hAnsi="Sylfaen" w:cs="Sylfaen"/>
          <w:sz w:val="22"/>
          <w:szCs w:val="22"/>
          <w:lang w:val="hy-AM"/>
        </w:rPr>
        <w:t>չորս աշխատանքային օր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>:</w:t>
      </w:r>
    </w:p>
    <w:p w14:paraId="66D35391" w14:textId="77777777"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66D35392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321077">
        <w:rPr>
          <w:rFonts w:ascii="Sylfaen" w:hAnsi="Sylfaen"/>
          <w:sz w:val="22"/>
          <w:szCs w:val="22"/>
          <w:lang w:val="af-ZA"/>
        </w:rPr>
        <w:tab/>
      </w:r>
    </w:p>
    <w:p w14:paraId="66D35393" w14:textId="25349D73" w:rsidR="0092396B" w:rsidRPr="00321077" w:rsidRDefault="00E042D1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hy-AM"/>
        </w:rPr>
        <w:t>Փ</w:t>
      </w:r>
      <w:r w:rsidR="00C379A5">
        <w:rPr>
          <w:rFonts w:ascii="Sylfaen" w:hAnsi="Sylfaen"/>
          <w:sz w:val="22"/>
          <w:szCs w:val="22"/>
          <w:lang w:val="hy-AM"/>
        </w:rPr>
        <w:t xml:space="preserve">ոփոխությունը </w:t>
      </w:r>
      <w:r w:rsidR="005A7CD2">
        <w:rPr>
          <w:rFonts w:ascii="Sylfaen" w:hAnsi="Sylfaen"/>
          <w:sz w:val="22"/>
          <w:szCs w:val="22"/>
          <w:lang w:val="hy-AM"/>
        </w:rPr>
        <w:t>համապատասխանում է</w:t>
      </w:r>
      <w:r w:rsidR="00C379A5">
        <w:rPr>
          <w:rFonts w:ascii="Sylfaen" w:hAnsi="Sylfaen"/>
          <w:sz w:val="22"/>
          <w:szCs w:val="22"/>
          <w:lang w:val="hy-AM"/>
        </w:rPr>
        <w:t xml:space="preserve"> Պայմանագրի 6-րդ բաժնի՝</w:t>
      </w:r>
      <w:r w:rsidR="00F63EA9">
        <w:rPr>
          <w:rFonts w:ascii="Sylfaen" w:hAnsi="Sylfaen"/>
          <w:sz w:val="22"/>
          <w:szCs w:val="22"/>
          <w:lang w:val="hy-AM"/>
        </w:rPr>
        <w:t xml:space="preserve"> </w:t>
      </w:r>
      <w:r w:rsidR="00163775" w:rsidRPr="00163775">
        <w:rPr>
          <w:rFonts w:ascii="Sylfaen" w:hAnsi="Sylfaen"/>
          <w:sz w:val="22"/>
          <w:szCs w:val="22"/>
          <w:lang w:val="hy-AM"/>
        </w:rPr>
        <w:t>ԱՆՀԱՂԹԱՀԱՐԵԼԻ ՈՒԺԻ ԱԶԴԵՑՈՒԹՅՈՒՆ (ՖՈՐՍ-ՄԱԺՈՐ)</w:t>
      </w:r>
      <w:r w:rsidR="002F5FF7"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="003326F4">
        <w:rPr>
          <w:rFonts w:ascii="Sylfaen" w:hAnsi="Sylfaen"/>
          <w:sz w:val="22"/>
          <w:szCs w:val="22"/>
          <w:lang w:val="hy-AM"/>
        </w:rPr>
        <w:t>սահմաններում</w:t>
      </w:r>
      <w:r w:rsidR="00E92C67">
        <w:rPr>
          <w:rFonts w:ascii="Sylfaen" w:hAnsi="Sylfaen"/>
          <w:sz w:val="22"/>
          <w:szCs w:val="22"/>
          <w:lang w:val="hy-AM"/>
        </w:rPr>
        <w:t xml:space="preserve"> նշված դրույթներին</w:t>
      </w:r>
      <w:r w:rsidR="00BE047D" w:rsidRPr="00321077">
        <w:rPr>
          <w:rFonts w:ascii="Sylfaen" w:hAnsi="Sylfaen"/>
          <w:sz w:val="22"/>
          <w:szCs w:val="22"/>
          <w:lang w:val="af-ZA"/>
        </w:rPr>
        <w:t>:</w:t>
      </w:r>
    </w:p>
    <w:p w14:paraId="66D35394" w14:textId="77777777" w:rsidR="003D7906" w:rsidRPr="00321077" w:rsidRDefault="003D7906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66D35395" w14:textId="77777777" w:rsidR="003D7906" w:rsidRPr="00321077" w:rsidRDefault="003D7906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321077">
        <w:rPr>
          <w:rFonts w:ascii="Sylfaen" w:hAnsi="Sylfaen" w:cs="Sylfaen"/>
          <w:sz w:val="22"/>
          <w:szCs w:val="22"/>
          <w:lang w:val="af-ZA"/>
        </w:rPr>
        <w:t>պատճառ</w:t>
      </w:r>
      <w:r w:rsidRPr="00321077">
        <w:rPr>
          <w:rFonts w:ascii="Sylfaen" w:hAnsi="Sylfaen"/>
          <w:sz w:val="22"/>
          <w:szCs w:val="22"/>
          <w:lang w:val="af-ZA"/>
        </w:rPr>
        <w:t xml:space="preserve"> N 2 </w:t>
      </w:r>
    </w:p>
    <w:p w14:paraId="66D35396" w14:textId="32E91BAC" w:rsidR="002F5FF7" w:rsidRPr="00321077" w:rsidRDefault="00784EDD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hy-AM"/>
        </w:rPr>
        <w:t>Ծառայությունների մատուցման փաստացի ծավալը նվազել է</w:t>
      </w:r>
      <w:r w:rsidR="002F5FF7" w:rsidRPr="00321077">
        <w:rPr>
          <w:rFonts w:ascii="Sylfaen" w:hAnsi="Sylfaen"/>
          <w:sz w:val="22"/>
          <w:szCs w:val="22"/>
          <w:lang w:val="af-ZA"/>
        </w:rPr>
        <w:t>:</w:t>
      </w:r>
    </w:p>
    <w:p w14:paraId="66D35397" w14:textId="77777777" w:rsidR="002F5FF7" w:rsidRPr="00321077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66D35398" w14:textId="77777777" w:rsidR="002F5FF7" w:rsidRPr="00321077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66D35399" w14:textId="782EE1CE" w:rsidR="002F5FF7" w:rsidRPr="00321077" w:rsidRDefault="00F86BF3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Պայմանագրի գինը </w:t>
      </w:r>
      <w:r w:rsidRPr="00F86BF3">
        <w:rPr>
          <w:rFonts w:ascii="Sylfaen" w:hAnsi="Sylfaen" w:cs="Sylfaen"/>
          <w:sz w:val="22"/>
          <w:szCs w:val="22"/>
          <w:lang w:val="hy-AM"/>
        </w:rPr>
        <w:t>սահման</w:t>
      </w:r>
      <w:r>
        <w:rPr>
          <w:rFonts w:ascii="Sylfaen" w:hAnsi="Sylfaen" w:cs="Sylfaen"/>
          <w:sz w:val="22"/>
          <w:szCs w:val="22"/>
          <w:lang w:val="hy-AM"/>
        </w:rPr>
        <w:t>վել է</w:t>
      </w:r>
      <w:r w:rsidRPr="00F86BF3">
        <w:rPr>
          <w:rFonts w:ascii="Sylfaen" w:hAnsi="Sylfaen" w:cs="Sylfaen"/>
          <w:sz w:val="22"/>
          <w:szCs w:val="22"/>
          <w:lang w:val="hy-AM"/>
        </w:rPr>
        <w:t xml:space="preserve"> 1073450 (մեկ միլիոն յոթանասուներեք հազար չորս հարյուր հիսուն)</w:t>
      </w:r>
      <w:r w:rsidR="002F5FF7" w:rsidRPr="00321077">
        <w:rPr>
          <w:rFonts w:ascii="Sylfaen" w:hAnsi="Sylfaen" w:cs="Sylfaen"/>
          <w:sz w:val="22"/>
          <w:szCs w:val="22"/>
          <w:lang w:val="af-ZA"/>
        </w:rPr>
        <w:t>:</w:t>
      </w:r>
    </w:p>
    <w:p w14:paraId="66D3539A" w14:textId="77777777" w:rsidR="002F5FF7" w:rsidRPr="00321077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66D3539B" w14:textId="77777777" w:rsidR="002F5FF7" w:rsidRPr="00321077" w:rsidRDefault="002F5FF7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321077">
        <w:rPr>
          <w:rFonts w:ascii="Sylfaen" w:hAnsi="Sylfaen"/>
          <w:sz w:val="22"/>
          <w:szCs w:val="22"/>
          <w:lang w:val="af-ZA"/>
        </w:rPr>
        <w:tab/>
      </w:r>
    </w:p>
    <w:p w14:paraId="66D3539C" w14:textId="627F1C10" w:rsidR="002F5FF7" w:rsidRPr="00321077" w:rsidRDefault="00F86BF3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hy-AM"/>
        </w:rPr>
        <w:t xml:space="preserve">Ծառայությունների </w:t>
      </w:r>
      <w:r w:rsidR="00A7119C">
        <w:rPr>
          <w:rFonts w:ascii="Sylfaen" w:hAnsi="Sylfaen"/>
          <w:sz w:val="22"/>
          <w:szCs w:val="22"/>
          <w:lang w:val="hy-AM"/>
        </w:rPr>
        <w:t xml:space="preserve">ծավալի </w:t>
      </w:r>
      <w:r w:rsidR="00FC2AB9">
        <w:rPr>
          <w:rFonts w:ascii="Sylfaen" w:hAnsi="Sylfaen"/>
          <w:sz w:val="22"/>
          <w:szCs w:val="22"/>
          <w:lang w:val="hy-AM"/>
        </w:rPr>
        <w:t>ն</w:t>
      </w:r>
      <w:r w:rsidR="00C93EE0">
        <w:rPr>
          <w:rFonts w:ascii="Sylfaen" w:hAnsi="Sylfaen"/>
          <w:sz w:val="22"/>
          <w:szCs w:val="22"/>
          <w:lang w:val="hy-AM"/>
        </w:rPr>
        <w:t xml:space="preserve">վազմանը համապատասխան իջել է </w:t>
      </w:r>
      <w:r w:rsidR="007F04A6">
        <w:rPr>
          <w:rFonts w:ascii="Sylfaen" w:hAnsi="Sylfaen"/>
          <w:sz w:val="22"/>
          <w:szCs w:val="22"/>
          <w:lang w:val="hy-AM"/>
        </w:rPr>
        <w:t xml:space="preserve">նաև գինը, որպեսզի </w:t>
      </w:r>
      <w:r w:rsidR="00CB448D">
        <w:rPr>
          <w:rFonts w:ascii="Sylfaen" w:hAnsi="Sylfaen"/>
          <w:sz w:val="22"/>
          <w:szCs w:val="22"/>
          <w:lang w:val="hy-AM"/>
        </w:rPr>
        <w:t>հակասություն չառաջանա</w:t>
      </w:r>
      <w:r w:rsidR="002F5FF7" w:rsidRPr="00321077">
        <w:rPr>
          <w:rFonts w:ascii="Sylfaen" w:hAnsi="Sylfaen"/>
          <w:sz w:val="22"/>
          <w:szCs w:val="22"/>
          <w:lang w:val="af-ZA"/>
        </w:rPr>
        <w:t xml:space="preserve"> 2017 թվականի </w:t>
      </w:r>
      <w:r w:rsidR="0077668A" w:rsidRPr="00321077">
        <w:rPr>
          <w:rFonts w:ascii="Sylfaen" w:hAnsi="Sylfaen"/>
          <w:sz w:val="22"/>
          <w:szCs w:val="22"/>
          <w:lang w:val="af-ZA"/>
        </w:rPr>
        <w:t>մայիսի 4</w:t>
      </w:r>
      <w:r w:rsidR="0077668A">
        <w:rPr>
          <w:rFonts w:ascii="Sylfaen" w:hAnsi="Sylfaen"/>
          <w:sz w:val="22"/>
          <w:szCs w:val="22"/>
          <w:lang w:val="af-ZA"/>
        </w:rPr>
        <w:t>-ի</w:t>
      </w:r>
      <w:r w:rsidR="0077668A"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="002F5FF7" w:rsidRPr="00321077">
        <w:rPr>
          <w:rFonts w:ascii="Sylfaen" w:hAnsi="Sylfaen"/>
          <w:sz w:val="22"/>
          <w:szCs w:val="22"/>
          <w:lang w:val="af-ZA"/>
        </w:rPr>
        <w:t>N 526-Ն որոշման 56-րդ կետի 3-րդ ենթակետի</w:t>
      </w:r>
      <w:r w:rsidR="00CB448D">
        <w:rPr>
          <w:rFonts w:ascii="Sylfaen" w:hAnsi="Sylfaen"/>
          <w:sz w:val="22"/>
          <w:szCs w:val="22"/>
          <w:lang w:val="hy-AM"/>
        </w:rPr>
        <w:t xml:space="preserve"> հետ</w:t>
      </w:r>
      <w:r w:rsidR="002F5FF7" w:rsidRPr="00321077">
        <w:rPr>
          <w:rFonts w:ascii="Sylfaen" w:hAnsi="Sylfaen"/>
          <w:sz w:val="22"/>
          <w:szCs w:val="22"/>
          <w:lang w:val="af-ZA"/>
        </w:rPr>
        <w:t>:</w:t>
      </w:r>
    </w:p>
    <w:p w14:paraId="66D3539D" w14:textId="4D74FB13" w:rsidR="002F5FF7" w:rsidRDefault="002F5FF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14:paraId="36EFAD84" w14:textId="1721406D" w:rsidR="00CB448D" w:rsidRPr="00321077" w:rsidRDefault="00CB448D" w:rsidP="00CB448D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321077">
        <w:rPr>
          <w:rFonts w:ascii="Sylfaen" w:hAnsi="Sylfaen" w:cs="Sylfaen"/>
          <w:sz w:val="22"/>
          <w:szCs w:val="22"/>
          <w:lang w:val="af-ZA"/>
        </w:rPr>
        <w:t>պատճառ</w:t>
      </w:r>
      <w:r w:rsidRPr="00321077">
        <w:rPr>
          <w:rFonts w:ascii="Sylfaen" w:hAnsi="Sylfaen"/>
          <w:sz w:val="22"/>
          <w:szCs w:val="22"/>
          <w:lang w:val="af-ZA"/>
        </w:rPr>
        <w:t xml:space="preserve"> N </w:t>
      </w:r>
      <w:r>
        <w:rPr>
          <w:rFonts w:ascii="Sylfaen" w:hAnsi="Sylfaen"/>
          <w:sz w:val="22"/>
          <w:szCs w:val="22"/>
          <w:lang w:val="hy-AM"/>
        </w:rPr>
        <w:t>3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</w:p>
    <w:p w14:paraId="23E073FA" w14:textId="54428093" w:rsidR="00CB448D" w:rsidRPr="002F2168" w:rsidRDefault="005C2F39" w:rsidP="00CB448D">
      <w:pPr>
        <w:ind w:firstLine="709"/>
        <w:contextualSpacing/>
        <w:jc w:val="both"/>
        <w:rPr>
          <w:rFonts w:ascii="Sylfaen" w:hAnsi="Sylfaen"/>
          <w:sz w:val="22"/>
          <w:szCs w:val="22"/>
          <w:lang w:val="hy-AM"/>
        </w:rPr>
      </w:pPr>
      <w:r w:rsidRPr="00321077">
        <w:rPr>
          <w:rFonts w:ascii="Sylfaen" w:hAnsi="Sylfaen"/>
          <w:sz w:val="22"/>
          <w:szCs w:val="22"/>
          <w:lang w:val="af-ZA"/>
        </w:rPr>
        <w:t xml:space="preserve">N </w:t>
      </w:r>
      <w:r>
        <w:rPr>
          <w:rFonts w:ascii="Sylfaen" w:hAnsi="Sylfaen"/>
          <w:sz w:val="22"/>
          <w:szCs w:val="22"/>
          <w:lang w:val="hy-AM"/>
        </w:rPr>
        <w:t xml:space="preserve">1, </w:t>
      </w:r>
      <w:r w:rsidRPr="00321077">
        <w:rPr>
          <w:rFonts w:ascii="Sylfaen" w:hAnsi="Sylfaen"/>
          <w:sz w:val="22"/>
          <w:szCs w:val="22"/>
          <w:lang w:val="af-ZA"/>
        </w:rPr>
        <w:t xml:space="preserve">N </w:t>
      </w:r>
      <w:r w:rsidR="00605CC5">
        <w:rPr>
          <w:rFonts w:ascii="Sylfaen" w:hAnsi="Sylfaen"/>
          <w:sz w:val="22"/>
          <w:szCs w:val="22"/>
          <w:lang w:val="hy-AM"/>
        </w:rPr>
        <w:t>2</w:t>
      </w:r>
      <w:r>
        <w:rPr>
          <w:rFonts w:ascii="Sylfaen" w:hAnsi="Sylfaen"/>
          <w:sz w:val="22"/>
          <w:szCs w:val="22"/>
          <w:lang w:val="hy-AM"/>
        </w:rPr>
        <w:t xml:space="preserve"> </w:t>
      </w:r>
      <w:r w:rsidR="00A7119C">
        <w:rPr>
          <w:rFonts w:ascii="Sylfaen" w:hAnsi="Sylfaen"/>
          <w:sz w:val="22"/>
          <w:szCs w:val="22"/>
          <w:lang w:val="hy-AM"/>
        </w:rPr>
        <w:t>փ</w:t>
      </w:r>
      <w:r w:rsidR="001C1923">
        <w:rPr>
          <w:rFonts w:ascii="Sylfaen" w:hAnsi="Sylfaen"/>
          <w:sz w:val="22"/>
          <w:szCs w:val="22"/>
          <w:lang w:val="hy-AM"/>
        </w:rPr>
        <w:t>ոփոխություն</w:t>
      </w:r>
      <w:r w:rsidR="002F2168">
        <w:rPr>
          <w:rFonts w:ascii="Sylfaen" w:hAnsi="Sylfaen"/>
          <w:sz w:val="22"/>
          <w:szCs w:val="22"/>
          <w:lang w:val="hy-AM"/>
        </w:rPr>
        <w:t xml:space="preserve">ները անհրաժեշտ էր </w:t>
      </w:r>
      <w:r w:rsidR="00A7119C">
        <w:rPr>
          <w:rFonts w:ascii="Sylfaen" w:hAnsi="Sylfaen"/>
          <w:sz w:val="22"/>
          <w:szCs w:val="22"/>
          <w:lang w:val="hy-AM"/>
        </w:rPr>
        <w:t xml:space="preserve">տեսանելի </w:t>
      </w:r>
      <w:r w:rsidR="000C4469">
        <w:rPr>
          <w:rFonts w:ascii="Sylfaen" w:hAnsi="Sylfaen"/>
          <w:sz w:val="22"/>
          <w:szCs w:val="22"/>
          <w:lang w:val="hy-AM"/>
        </w:rPr>
        <w:t>ցույց տալ պայմանագրի մեջ։</w:t>
      </w:r>
    </w:p>
    <w:p w14:paraId="74CDFB2F" w14:textId="77777777" w:rsidR="00CB448D" w:rsidRPr="00321077" w:rsidRDefault="00CB448D" w:rsidP="00CB448D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1D2A3136" w14:textId="77777777" w:rsidR="00CB448D" w:rsidRPr="00321077" w:rsidRDefault="00CB448D" w:rsidP="00CB448D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76AEB743" w14:textId="463380A8" w:rsidR="00CB448D" w:rsidRPr="00321077" w:rsidRDefault="00AA7721" w:rsidP="00CB448D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Նկարագրված </w:t>
      </w:r>
      <w:bookmarkStart w:id="0" w:name="_GoBack"/>
      <w:bookmarkEnd w:id="0"/>
      <w:r>
        <w:rPr>
          <w:rFonts w:ascii="Sylfaen" w:hAnsi="Sylfaen" w:cs="Sylfaen"/>
          <w:sz w:val="22"/>
          <w:szCs w:val="22"/>
          <w:lang w:val="hy-AM"/>
        </w:rPr>
        <w:t xml:space="preserve">փոփոխություններին համապատասխան </w:t>
      </w:r>
      <w:r w:rsidR="004D771D">
        <w:rPr>
          <w:rFonts w:ascii="Sylfaen" w:hAnsi="Sylfaen" w:cs="Sylfaen"/>
          <w:sz w:val="22"/>
          <w:szCs w:val="22"/>
          <w:lang w:val="hy-AM"/>
        </w:rPr>
        <w:t xml:space="preserve">փոխարինվեցին </w:t>
      </w:r>
      <w:r w:rsidR="00B32C23">
        <w:rPr>
          <w:rFonts w:ascii="Sylfaen" w:hAnsi="Sylfaen" w:cs="Sylfaen"/>
          <w:sz w:val="22"/>
          <w:szCs w:val="22"/>
          <w:lang w:val="hy-AM"/>
        </w:rPr>
        <w:t>պայմանագրի հավելվածները</w:t>
      </w:r>
      <w:r w:rsidR="00CB448D" w:rsidRPr="00321077">
        <w:rPr>
          <w:rFonts w:ascii="Sylfaen" w:hAnsi="Sylfaen" w:cs="Sylfaen"/>
          <w:sz w:val="22"/>
          <w:szCs w:val="22"/>
          <w:lang w:val="af-ZA"/>
        </w:rPr>
        <w:t>:</w:t>
      </w:r>
    </w:p>
    <w:p w14:paraId="27B96C98" w14:textId="77777777" w:rsidR="00CB448D" w:rsidRPr="00321077" w:rsidRDefault="00CB448D" w:rsidP="00CB448D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0F87C263" w14:textId="77777777" w:rsidR="00CB448D" w:rsidRPr="00321077" w:rsidRDefault="00CB448D" w:rsidP="00CB448D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321077">
        <w:rPr>
          <w:rFonts w:ascii="Sylfaen" w:hAnsi="Sylfaen"/>
          <w:sz w:val="22"/>
          <w:szCs w:val="22"/>
          <w:lang w:val="af-ZA"/>
        </w:rPr>
        <w:tab/>
      </w:r>
    </w:p>
    <w:p w14:paraId="66390829" w14:textId="68D375DB" w:rsidR="00CB448D" w:rsidRPr="00321077" w:rsidRDefault="009E24DC" w:rsidP="00CB448D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hy-AM"/>
        </w:rPr>
        <w:t>Պայմանագրի հավելվածները ստացան վերջնական տեսք</w:t>
      </w:r>
      <w:r w:rsidR="00CB448D" w:rsidRPr="00321077">
        <w:rPr>
          <w:rFonts w:ascii="Sylfaen" w:hAnsi="Sylfaen"/>
          <w:sz w:val="22"/>
          <w:szCs w:val="22"/>
          <w:lang w:val="af-ZA"/>
        </w:rPr>
        <w:t>:</w:t>
      </w:r>
    </w:p>
    <w:p w14:paraId="34FAEF93" w14:textId="77777777" w:rsidR="00CB448D" w:rsidRPr="00321077" w:rsidRDefault="00CB448D" w:rsidP="00CB448D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14:paraId="66D3539E" w14:textId="0B499D86" w:rsidR="00613058" w:rsidRPr="0077668A" w:rsidRDefault="004817D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es-ES"/>
        </w:rPr>
      </w:pPr>
      <w:r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77668A">
        <w:rPr>
          <w:rFonts w:ascii="Sylfaen" w:hAnsi="Sylfaen"/>
          <w:b w:val="0"/>
          <w:i w:val="0"/>
          <w:szCs w:val="22"/>
          <w:u w:val="none"/>
          <w:lang w:val="af-ZA"/>
        </w:rPr>
        <w:t xml:space="preserve">` </w:t>
      </w:r>
      <w:r w:rsidR="009E3327" w:rsidRPr="009E3327">
        <w:rPr>
          <w:rFonts w:ascii="Sylfaen" w:hAnsi="Sylfaen" w:cs="Sylfaen"/>
          <w:b w:val="0"/>
          <w:i w:val="0"/>
          <w:szCs w:val="22"/>
          <w:u w:val="none"/>
          <w:lang w:val="af-ZA"/>
        </w:rPr>
        <w:t>«Երևանի Հ 157 հիմնական դպրոց» ՊՈԱԿ</w:t>
      </w:r>
      <w:r w:rsid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:</w:t>
      </w:r>
    </w:p>
    <w:sectPr w:rsidR="00613058" w:rsidRPr="0077668A" w:rsidSect="005403DC">
      <w:footerReference w:type="even" r:id="rId11"/>
      <w:footerReference w:type="default" r:id="rId12"/>
      <w:pgSz w:w="11906" w:h="16838"/>
      <w:pgMar w:top="568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353A1" w14:textId="77777777" w:rsidR="000E4E65" w:rsidRDefault="000E4E65">
      <w:r>
        <w:separator/>
      </w:r>
    </w:p>
  </w:endnote>
  <w:endnote w:type="continuationSeparator" w:id="0">
    <w:p w14:paraId="66D353A2" w14:textId="77777777" w:rsidR="000E4E65" w:rsidRDefault="000E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353A3" w14:textId="77777777" w:rsidR="00E72947" w:rsidRDefault="003F5D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D353A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353A5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3539F" w14:textId="77777777" w:rsidR="000E4E65" w:rsidRDefault="000E4E65">
      <w:r>
        <w:separator/>
      </w:r>
    </w:p>
  </w:footnote>
  <w:footnote w:type="continuationSeparator" w:id="0">
    <w:p w14:paraId="66D353A0" w14:textId="77777777" w:rsidR="000E4E65" w:rsidRDefault="000E4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4466"/>
    <w:rsid w:val="00025EFB"/>
    <w:rsid w:val="0003635A"/>
    <w:rsid w:val="0004365B"/>
    <w:rsid w:val="0005765A"/>
    <w:rsid w:val="00062BDF"/>
    <w:rsid w:val="00063D6E"/>
    <w:rsid w:val="000706DF"/>
    <w:rsid w:val="00075FE5"/>
    <w:rsid w:val="00080501"/>
    <w:rsid w:val="00082455"/>
    <w:rsid w:val="0009444C"/>
    <w:rsid w:val="000C210A"/>
    <w:rsid w:val="000C2D01"/>
    <w:rsid w:val="000C4469"/>
    <w:rsid w:val="000D3C84"/>
    <w:rsid w:val="000E4E65"/>
    <w:rsid w:val="000F77A9"/>
    <w:rsid w:val="00100D10"/>
    <w:rsid w:val="00101803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56D11"/>
    <w:rsid w:val="001628D6"/>
    <w:rsid w:val="0016377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1923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2168"/>
    <w:rsid w:val="002F50FC"/>
    <w:rsid w:val="002F5FF7"/>
    <w:rsid w:val="00301137"/>
    <w:rsid w:val="00302445"/>
    <w:rsid w:val="003057F7"/>
    <w:rsid w:val="00306FFC"/>
    <w:rsid w:val="00315746"/>
    <w:rsid w:val="0031734F"/>
    <w:rsid w:val="00321077"/>
    <w:rsid w:val="003326F4"/>
    <w:rsid w:val="00341CA5"/>
    <w:rsid w:val="0034211C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713"/>
    <w:rsid w:val="003C0293"/>
    <w:rsid w:val="003C0AE0"/>
    <w:rsid w:val="003D5271"/>
    <w:rsid w:val="003D7906"/>
    <w:rsid w:val="003E343E"/>
    <w:rsid w:val="003F49B4"/>
    <w:rsid w:val="003F5D31"/>
    <w:rsid w:val="003F6604"/>
    <w:rsid w:val="0043269D"/>
    <w:rsid w:val="00441E90"/>
    <w:rsid w:val="00454284"/>
    <w:rsid w:val="00467A9D"/>
    <w:rsid w:val="00470B53"/>
    <w:rsid w:val="00473936"/>
    <w:rsid w:val="00480FFF"/>
    <w:rsid w:val="004817D7"/>
    <w:rsid w:val="004818B6"/>
    <w:rsid w:val="0048316A"/>
    <w:rsid w:val="00486700"/>
    <w:rsid w:val="004945B6"/>
    <w:rsid w:val="004A1CDD"/>
    <w:rsid w:val="004A5723"/>
    <w:rsid w:val="004B0C88"/>
    <w:rsid w:val="004B2CAE"/>
    <w:rsid w:val="004B7482"/>
    <w:rsid w:val="004D4E6E"/>
    <w:rsid w:val="004D771D"/>
    <w:rsid w:val="004D7FF4"/>
    <w:rsid w:val="004F596C"/>
    <w:rsid w:val="00531EA4"/>
    <w:rsid w:val="005403DC"/>
    <w:rsid w:val="005645A0"/>
    <w:rsid w:val="00565F1E"/>
    <w:rsid w:val="005676AA"/>
    <w:rsid w:val="00584131"/>
    <w:rsid w:val="00586A35"/>
    <w:rsid w:val="00587F8D"/>
    <w:rsid w:val="0059197C"/>
    <w:rsid w:val="005A05CF"/>
    <w:rsid w:val="005A7CD2"/>
    <w:rsid w:val="005A7CDE"/>
    <w:rsid w:val="005B30BE"/>
    <w:rsid w:val="005C2F39"/>
    <w:rsid w:val="005C39A0"/>
    <w:rsid w:val="005D0F4E"/>
    <w:rsid w:val="005E2F58"/>
    <w:rsid w:val="005F254D"/>
    <w:rsid w:val="005F3B8E"/>
    <w:rsid w:val="006041C8"/>
    <w:rsid w:val="00605CC5"/>
    <w:rsid w:val="00613058"/>
    <w:rsid w:val="00622A3A"/>
    <w:rsid w:val="00625505"/>
    <w:rsid w:val="00625577"/>
    <w:rsid w:val="0064019E"/>
    <w:rsid w:val="00644FD7"/>
    <w:rsid w:val="00652B69"/>
    <w:rsid w:val="006538D5"/>
    <w:rsid w:val="00655074"/>
    <w:rsid w:val="006557FC"/>
    <w:rsid w:val="00657F77"/>
    <w:rsid w:val="00673895"/>
    <w:rsid w:val="00683592"/>
    <w:rsid w:val="00683E3A"/>
    <w:rsid w:val="00686425"/>
    <w:rsid w:val="006A4688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3611A"/>
    <w:rsid w:val="007430B8"/>
    <w:rsid w:val="00743D8B"/>
    <w:rsid w:val="007443A1"/>
    <w:rsid w:val="00751333"/>
    <w:rsid w:val="007513A1"/>
    <w:rsid w:val="0075655D"/>
    <w:rsid w:val="00760AA2"/>
    <w:rsid w:val="00765F01"/>
    <w:rsid w:val="0077668A"/>
    <w:rsid w:val="00784EDD"/>
    <w:rsid w:val="007A44B1"/>
    <w:rsid w:val="007A795B"/>
    <w:rsid w:val="007B6C31"/>
    <w:rsid w:val="007C3B03"/>
    <w:rsid w:val="007C7163"/>
    <w:rsid w:val="007E086A"/>
    <w:rsid w:val="007F0193"/>
    <w:rsid w:val="007F04A6"/>
    <w:rsid w:val="0080439B"/>
    <w:rsid w:val="00805D1B"/>
    <w:rsid w:val="00807815"/>
    <w:rsid w:val="00811F0F"/>
    <w:rsid w:val="00813B66"/>
    <w:rsid w:val="00823294"/>
    <w:rsid w:val="00832636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549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5CEB"/>
    <w:rsid w:val="00907C60"/>
    <w:rsid w:val="00910DE9"/>
    <w:rsid w:val="00913176"/>
    <w:rsid w:val="00916899"/>
    <w:rsid w:val="0091777B"/>
    <w:rsid w:val="00920406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A3282"/>
    <w:rsid w:val="009B63BC"/>
    <w:rsid w:val="009B75F2"/>
    <w:rsid w:val="009C0E3D"/>
    <w:rsid w:val="009C2B37"/>
    <w:rsid w:val="009D3A60"/>
    <w:rsid w:val="009E24DC"/>
    <w:rsid w:val="009E3327"/>
    <w:rsid w:val="009E5F93"/>
    <w:rsid w:val="009F5D08"/>
    <w:rsid w:val="00A03098"/>
    <w:rsid w:val="00A15944"/>
    <w:rsid w:val="00A30C0F"/>
    <w:rsid w:val="00A36B72"/>
    <w:rsid w:val="00A378A5"/>
    <w:rsid w:val="00A678AC"/>
    <w:rsid w:val="00A70700"/>
    <w:rsid w:val="00A7119C"/>
    <w:rsid w:val="00A72AAE"/>
    <w:rsid w:val="00AA698E"/>
    <w:rsid w:val="00AA7721"/>
    <w:rsid w:val="00AB1F7F"/>
    <w:rsid w:val="00AB253E"/>
    <w:rsid w:val="00AB2D08"/>
    <w:rsid w:val="00AD5F58"/>
    <w:rsid w:val="00AE44F0"/>
    <w:rsid w:val="00AE7C17"/>
    <w:rsid w:val="00AF0777"/>
    <w:rsid w:val="00B036F7"/>
    <w:rsid w:val="00B06F5C"/>
    <w:rsid w:val="00B10495"/>
    <w:rsid w:val="00B15350"/>
    <w:rsid w:val="00B16C9D"/>
    <w:rsid w:val="00B21464"/>
    <w:rsid w:val="00B21822"/>
    <w:rsid w:val="00B32C23"/>
    <w:rsid w:val="00B34A30"/>
    <w:rsid w:val="00B45438"/>
    <w:rsid w:val="00B5440A"/>
    <w:rsid w:val="00B5525A"/>
    <w:rsid w:val="00B66269"/>
    <w:rsid w:val="00B67ED9"/>
    <w:rsid w:val="00B73EF5"/>
    <w:rsid w:val="00B7414D"/>
    <w:rsid w:val="00B83360"/>
    <w:rsid w:val="00BD2B29"/>
    <w:rsid w:val="00BE047D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9A5"/>
    <w:rsid w:val="00C51538"/>
    <w:rsid w:val="00C54035"/>
    <w:rsid w:val="00C56677"/>
    <w:rsid w:val="00C81910"/>
    <w:rsid w:val="00C871A9"/>
    <w:rsid w:val="00C90538"/>
    <w:rsid w:val="00C926B7"/>
    <w:rsid w:val="00C93EE0"/>
    <w:rsid w:val="00CA6069"/>
    <w:rsid w:val="00CB448D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1596"/>
    <w:rsid w:val="00D405E4"/>
    <w:rsid w:val="00D52421"/>
    <w:rsid w:val="00D559F9"/>
    <w:rsid w:val="00D63146"/>
    <w:rsid w:val="00D64499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042D1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2B11"/>
    <w:rsid w:val="00E871AE"/>
    <w:rsid w:val="00E90A3A"/>
    <w:rsid w:val="00E91BE9"/>
    <w:rsid w:val="00E92C67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1C77"/>
    <w:rsid w:val="00F07934"/>
    <w:rsid w:val="00F11DDE"/>
    <w:rsid w:val="00F22D7A"/>
    <w:rsid w:val="00F23628"/>
    <w:rsid w:val="00F303F9"/>
    <w:rsid w:val="00F313A6"/>
    <w:rsid w:val="00F408C7"/>
    <w:rsid w:val="00F429BD"/>
    <w:rsid w:val="00F51453"/>
    <w:rsid w:val="00F546D9"/>
    <w:rsid w:val="00F570A9"/>
    <w:rsid w:val="00F63219"/>
    <w:rsid w:val="00F63EA9"/>
    <w:rsid w:val="00F714E0"/>
    <w:rsid w:val="00F750C8"/>
    <w:rsid w:val="00F85D8B"/>
    <w:rsid w:val="00F86BF3"/>
    <w:rsid w:val="00F97516"/>
    <w:rsid w:val="00F97BAF"/>
    <w:rsid w:val="00FA127B"/>
    <w:rsid w:val="00FB2856"/>
    <w:rsid w:val="00FB2C5C"/>
    <w:rsid w:val="00FB781C"/>
    <w:rsid w:val="00FC062E"/>
    <w:rsid w:val="00FC2AB9"/>
    <w:rsid w:val="00FC730C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66D35380"/>
  <w15:docId w15:val="{71464759-698A-46FF-9EE5-4CD7C770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3362861D72442BE0596928D021D48" ma:contentTypeVersion="13" ma:contentTypeDescription="Create a new document." ma:contentTypeScope="" ma:versionID="92b15cc154fa31b0f4a55566beacf122">
  <xsd:schema xmlns:xsd="http://www.w3.org/2001/XMLSchema" xmlns:xs="http://www.w3.org/2001/XMLSchema" xmlns:p="http://schemas.microsoft.com/office/2006/metadata/properties" xmlns:ns3="8fc5690d-c721-4004-9921-ac5a7e1dc8c8" xmlns:ns4="2708062f-aee1-47ae-aa09-24c03acf36ef" targetNamespace="http://schemas.microsoft.com/office/2006/metadata/properties" ma:root="true" ma:fieldsID="52a94f43ab8777fe22502085b09b8b9f" ns3:_="" ns4:_="">
    <xsd:import namespace="8fc5690d-c721-4004-9921-ac5a7e1dc8c8"/>
    <xsd:import namespace="2708062f-aee1-47ae-aa09-24c03acf36e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5690d-c721-4004-9921-ac5a7e1dc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8062f-aee1-47ae-aa09-24c03acf3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79800-9962-4540-8D29-76B740DD86D6}">
  <ds:schemaRefs>
    <ds:schemaRef ds:uri="http://purl.org/dc/dcmitype/"/>
    <ds:schemaRef ds:uri="http://purl.org/dc/elements/1.1/"/>
    <ds:schemaRef ds:uri="2708062f-aee1-47ae-aa09-24c03acf36ef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8fc5690d-c721-4004-9921-ac5a7e1dc8c8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64D87AA-AD6B-4F0B-9CA9-AF1482F4B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945D40-0A69-427A-A9D9-69B340C65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5690d-c721-4004-9921-ac5a7e1dc8c8"/>
    <ds:schemaRef ds:uri="2708062f-aee1-47ae-aa09-24c03acf36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60D4C7-4B64-4F9B-AD1F-3D318E59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Tsolak Hakobyan</cp:lastModifiedBy>
  <cp:revision>42</cp:revision>
  <cp:lastPrinted>2012-10-05T06:52:00Z</cp:lastPrinted>
  <dcterms:created xsi:type="dcterms:W3CDTF">2020-02-12T05:48:00Z</dcterms:created>
  <dcterms:modified xsi:type="dcterms:W3CDTF">2020-04-09T10:57:00Z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0x0101004053362861D72442BE0596928D021D48</vt:lpwstr>
  </property>
</Properties>
</file>